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34" w:rsidRPr="003A6DA5" w:rsidRDefault="00233E34" w:rsidP="00233E3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здравоохранения города Москвы «Психиатрическая клиническая больница № 1 им. Н. А. Алексеева Департамента здравоохранения города Москвы»</w:t>
      </w:r>
    </w:p>
    <w:p w:rsidR="00056365" w:rsidRPr="003A6DA5" w:rsidRDefault="00056365" w:rsidP="00056365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A5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3A6DA5">
        <w:rPr>
          <w:rFonts w:ascii="Times New Roman" w:hAnsi="Times New Roman" w:cs="Times New Roman"/>
          <w:b/>
          <w:sz w:val="24"/>
          <w:szCs w:val="24"/>
        </w:rPr>
        <w:t>ГБУЗ ПКБ№1 ДЗМ»)</w:t>
      </w:r>
    </w:p>
    <w:p w:rsidR="00233E34" w:rsidRDefault="00233E34" w:rsidP="00233E34"/>
    <w:p w:rsidR="00554557" w:rsidRDefault="00B00F4C" w:rsidP="00554557">
      <w:pPr>
        <w:jc w:val="both"/>
      </w:pPr>
      <w:r w:rsidRPr="00655707">
        <w:rPr>
          <w:b/>
        </w:rPr>
        <w:t>Аннотация рабочей программы практики «</w:t>
      </w:r>
      <w:r w:rsidR="00655707" w:rsidRPr="00655707">
        <w:rPr>
          <w:b/>
        </w:rPr>
        <w:t>И</w:t>
      </w:r>
      <w:r w:rsidR="00686EC9">
        <w:rPr>
          <w:b/>
        </w:rPr>
        <w:t>СПОЛЬЗОВАНИЕ СПЕЦИАЛЬНЫХ ПАРАКЛИНИЧЕСКИХ, ПСИХОМЕТРИЧЕСКИХ ТЕХНОЛОГИЙ В ПСИХИАТРИЧЕСКОЙ ПРАКТИКЕ</w:t>
      </w:r>
      <w:r w:rsidRPr="00655707">
        <w:rPr>
          <w:b/>
        </w:rPr>
        <w:t xml:space="preserve">» </w:t>
      </w:r>
      <w:r w:rsidR="00655707" w:rsidRPr="00655707">
        <w:rPr>
          <w:b/>
        </w:rPr>
        <w:t xml:space="preserve">- </w:t>
      </w:r>
      <w:r w:rsidR="00554557" w:rsidRPr="00E66143">
        <w:t xml:space="preserve">основной профессиональной образовательной программы </w:t>
      </w:r>
      <w:r w:rsidR="00554557">
        <w:t>высшего образования</w:t>
      </w:r>
      <w:r w:rsidR="00554557" w:rsidRPr="00E66143">
        <w:t xml:space="preserve"> - подготовки научно-педагогических кадров в аспирантуре </w:t>
      </w:r>
      <w:r w:rsidR="00554557">
        <w:t>по направлению подготовки 31.06.01</w:t>
      </w:r>
      <w:r w:rsidR="00554557" w:rsidRPr="00E66143">
        <w:t xml:space="preserve"> Клиническая медицина</w:t>
      </w:r>
      <w:r w:rsidR="00554557">
        <w:t xml:space="preserve"> (</w:t>
      </w:r>
      <w:r w:rsidR="00B52A78">
        <w:t>направленность</w:t>
      </w:r>
      <w:r w:rsidR="00554557">
        <w:t xml:space="preserve"> подготовки </w:t>
      </w:r>
      <w:r w:rsidR="00554557" w:rsidRPr="00E66143">
        <w:t>Психиатрия)</w:t>
      </w:r>
    </w:p>
    <w:p w:rsidR="00554557" w:rsidRPr="00E843CB" w:rsidRDefault="00554557" w:rsidP="00554557"/>
    <w:p w:rsidR="00554557" w:rsidRPr="00E843CB" w:rsidRDefault="00554557" w:rsidP="00554557">
      <w:r w:rsidRPr="00E843CB">
        <w:rPr>
          <w:b/>
        </w:rPr>
        <w:t>Форма обучения</w:t>
      </w:r>
      <w:r w:rsidRPr="00E843CB">
        <w:t>: очная</w:t>
      </w:r>
      <w:r>
        <w:t>, заочная</w:t>
      </w:r>
    </w:p>
    <w:p w:rsidR="00554557" w:rsidRDefault="00554557" w:rsidP="00554557">
      <w:pPr>
        <w:rPr>
          <w:b/>
        </w:rPr>
      </w:pPr>
    </w:p>
    <w:p w:rsidR="00554557" w:rsidRPr="00E843CB" w:rsidRDefault="00B00F4C" w:rsidP="00554557">
      <w:r w:rsidRPr="00E843CB">
        <w:rPr>
          <w:b/>
        </w:rPr>
        <w:t>Квалификация выпускника</w:t>
      </w:r>
      <w:r w:rsidRPr="00E843CB">
        <w:t xml:space="preserve">: </w:t>
      </w:r>
      <w:r w:rsidR="00554557">
        <w:t>Исследователь. Преподаватель-исследователь</w:t>
      </w:r>
    </w:p>
    <w:p w:rsidR="00B00F4C" w:rsidRDefault="00B00F4C" w:rsidP="00B00F4C">
      <w:pPr>
        <w:rPr>
          <w:b/>
        </w:rPr>
      </w:pPr>
    </w:p>
    <w:p w:rsidR="00B00F4C" w:rsidRPr="00E843CB" w:rsidRDefault="00B00F4C" w:rsidP="00B00F4C">
      <w:pPr>
        <w:rPr>
          <w:b/>
        </w:rPr>
      </w:pPr>
      <w:r w:rsidRPr="00E843CB">
        <w:rPr>
          <w:b/>
        </w:rPr>
        <w:t>Курс:</w:t>
      </w:r>
    </w:p>
    <w:p w:rsidR="00B00F4C" w:rsidRPr="00E15B10" w:rsidRDefault="00B00F4C" w:rsidP="00B00F4C">
      <w:pPr>
        <w:rPr>
          <w:color w:val="000000" w:themeColor="text1"/>
        </w:rPr>
      </w:pPr>
      <w:r w:rsidRPr="00E843CB">
        <w:t>Объем в часах</w:t>
      </w:r>
      <w:r>
        <w:t xml:space="preserve">                                    </w:t>
      </w:r>
      <w:r w:rsidR="00E47A12">
        <w:t>216</w:t>
      </w:r>
      <w:r w:rsidRPr="00E15B10">
        <w:rPr>
          <w:color w:val="000000" w:themeColor="text1"/>
        </w:rPr>
        <w:t xml:space="preserve">     </w:t>
      </w:r>
    </w:p>
    <w:p w:rsidR="00B00F4C" w:rsidRPr="00E15B10" w:rsidRDefault="00B00F4C" w:rsidP="00B00F4C">
      <w:pPr>
        <w:rPr>
          <w:color w:val="000000" w:themeColor="text1"/>
        </w:rPr>
      </w:pPr>
      <w:r>
        <w:rPr>
          <w:color w:val="000000" w:themeColor="text1"/>
        </w:rPr>
        <w:t xml:space="preserve">Из них </w:t>
      </w:r>
      <w:r w:rsidR="00554557">
        <w:rPr>
          <w:color w:val="000000" w:themeColor="text1"/>
        </w:rPr>
        <w:t>практических занятий</w:t>
      </w:r>
      <w:r>
        <w:rPr>
          <w:color w:val="000000" w:themeColor="text1"/>
        </w:rPr>
        <w:t xml:space="preserve">          </w:t>
      </w:r>
      <w:r w:rsidR="00E47A12">
        <w:rPr>
          <w:color w:val="000000" w:themeColor="text1"/>
        </w:rPr>
        <w:t>216</w:t>
      </w:r>
    </w:p>
    <w:p w:rsidR="00B00F4C" w:rsidRPr="00E15B10" w:rsidRDefault="00B00F4C" w:rsidP="00B00F4C">
      <w:pPr>
        <w:rPr>
          <w:color w:val="000000" w:themeColor="text1"/>
        </w:rPr>
      </w:pPr>
      <w:r w:rsidRPr="00E15B10">
        <w:rPr>
          <w:color w:val="000000" w:themeColor="text1"/>
        </w:rPr>
        <w:t xml:space="preserve">Общая трудоемкость дисциплины: </w:t>
      </w:r>
      <w:r w:rsidR="00E47A12">
        <w:rPr>
          <w:color w:val="000000" w:themeColor="text1"/>
        </w:rPr>
        <w:t>6</w:t>
      </w:r>
      <w:r w:rsidRPr="00E15B10">
        <w:rPr>
          <w:color w:val="000000" w:themeColor="text1"/>
        </w:rPr>
        <w:t xml:space="preserve"> ЗЕ</w:t>
      </w:r>
    </w:p>
    <w:p w:rsidR="00B00F4C" w:rsidRPr="00E843CB" w:rsidRDefault="00B00F4C" w:rsidP="00B00F4C">
      <w:r w:rsidRPr="00E843CB">
        <w:rPr>
          <w:b/>
        </w:rPr>
        <w:t>Форма контроля</w:t>
      </w:r>
      <w:r w:rsidRPr="00E843CB">
        <w:t xml:space="preserve">: </w:t>
      </w:r>
      <w:r w:rsidR="00EB61BC">
        <w:t>зачет</w:t>
      </w:r>
    </w:p>
    <w:p w:rsidR="00A67D0D" w:rsidRPr="00345FD7" w:rsidRDefault="00A67D0D" w:rsidP="00686EC9">
      <w:pPr>
        <w:jc w:val="both"/>
        <w:rPr>
          <w:b/>
          <w:i/>
          <w:color w:val="000000" w:themeColor="text1"/>
        </w:rPr>
      </w:pPr>
      <w:r>
        <w:t xml:space="preserve">        </w:t>
      </w:r>
      <w:r w:rsidR="00071635" w:rsidRPr="00686EC9">
        <w:rPr>
          <w:color w:val="000000" w:themeColor="text1"/>
        </w:rPr>
        <w:t>Ц</w:t>
      </w:r>
      <w:r w:rsidR="009267E4" w:rsidRPr="00686EC9">
        <w:rPr>
          <w:bCs/>
          <w:color w:val="000000" w:themeColor="text1"/>
        </w:rPr>
        <w:t xml:space="preserve">ель прохождения практики </w:t>
      </w:r>
      <w:r w:rsidR="003164DD" w:rsidRPr="00686EC9">
        <w:rPr>
          <w:color w:val="000000" w:themeColor="text1"/>
        </w:rPr>
        <w:t>развитие практических умений и навыков</w:t>
      </w:r>
      <w:r w:rsidR="00D370CC" w:rsidRPr="00686EC9">
        <w:rPr>
          <w:color w:val="000000" w:themeColor="text1"/>
        </w:rPr>
        <w:t xml:space="preserve"> </w:t>
      </w:r>
      <w:r w:rsidR="00543246" w:rsidRPr="00686EC9">
        <w:rPr>
          <w:color w:val="000000" w:themeColor="text1"/>
        </w:rPr>
        <w:t>использовани</w:t>
      </w:r>
      <w:r w:rsidR="00686EC9" w:rsidRPr="00686EC9">
        <w:rPr>
          <w:color w:val="000000" w:themeColor="text1"/>
        </w:rPr>
        <w:t xml:space="preserve">я </w:t>
      </w:r>
      <w:r w:rsidR="00686EC9" w:rsidRPr="00686EC9">
        <w:rPr>
          <w:color w:val="000000" w:themeColor="text1"/>
        </w:rPr>
        <w:t>основны</w:t>
      </w:r>
      <w:r w:rsidR="00686EC9" w:rsidRPr="00686EC9">
        <w:rPr>
          <w:color w:val="000000" w:themeColor="text1"/>
        </w:rPr>
        <w:t>х</w:t>
      </w:r>
      <w:r w:rsidR="00686EC9" w:rsidRPr="00686EC9">
        <w:rPr>
          <w:color w:val="000000" w:themeColor="text1"/>
        </w:rPr>
        <w:t xml:space="preserve"> метод</w:t>
      </w:r>
      <w:r w:rsidR="00686EC9" w:rsidRPr="00686EC9">
        <w:rPr>
          <w:color w:val="000000" w:themeColor="text1"/>
        </w:rPr>
        <w:t>ов</w:t>
      </w:r>
      <w:r w:rsidR="00686EC9" w:rsidRPr="00686EC9">
        <w:rPr>
          <w:color w:val="000000" w:themeColor="text1"/>
        </w:rPr>
        <w:t xml:space="preserve"> клинической, инструментальной и лабораторной диагностики функционального состояния органов и систем человеческого организма</w:t>
      </w:r>
      <w:r w:rsidR="00686EC9" w:rsidRPr="00686EC9">
        <w:rPr>
          <w:color w:val="000000" w:themeColor="text1"/>
        </w:rPr>
        <w:t xml:space="preserve">, а также </w:t>
      </w:r>
      <w:r w:rsidR="00543246" w:rsidRPr="00686EC9">
        <w:rPr>
          <w:color w:val="000000" w:themeColor="text1"/>
        </w:rPr>
        <w:t>психометрического инструментария в психиатрической практике и при проведении научно-исследовательской работы</w:t>
      </w:r>
      <w:r w:rsidR="00686EC9" w:rsidRPr="00686EC9">
        <w:rPr>
          <w:color w:val="000000" w:themeColor="text1"/>
        </w:rPr>
        <w:t>.</w:t>
      </w:r>
      <w:r w:rsidR="003164DD" w:rsidRPr="00686EC9">
        <w:rPr>
          <w:color w:val="000000" w:themeColor="text1"/>
        </w:rPr>
        <w:t xml:space="preserve"> </w:t>
      </w:r>
      <w:r w:rsidR="00686EC9" w:rsidRPr="00686EC9">
        <w:rPr>
          <w:color w:val="000000" w:themeColor="text1"/>
        </w:rPr>
        <w:t>П</w:t>
      </w:r>
      <w:r w:rsidR="003164DD" w:rsidRPr="00686EC9">
        <w:rPr>
          <w:color w:val="000000" w:themeColor="text1"/>
        </w:rPr>
        <w:t>риобретение опыта</w:t>
      </w:r>
      <w:r w:rsidR="00686EC9">
        <w:rPr>
          <w:color w:val="000000" w:themeColor="text1"/>
        </w:rPr>
        <w:t xml:space="preserve"> </w:t>
      </w:r>
      <w:r w:rsidR="003164DD" w:rsidRPr="00686EC9">
        <w:rPr>
          <w:color w:val="000000" w:themeColor="text1"/>
        </w:rPr>
        <w:t>в решении реальных профессиональных задач</w:t>
      </w:r>
      <w:r w:rsidR="00345FD7" w:rsidRPr="00686EC9">
        <w:rPr>
          <w:color w:val="000000" w:themeColor="text1"/>
        </w:rPr>
        <w:t xml:space="preserve">: </w:t>
      </w:r>
      <w:r w:rsidR="00345FD7" w:rsidRPr="00686EC9">
        <w:t>работ</w:t>
      </w:r>
      <w:r w:rsidR="00686EC9">
        <w:t>а</w:t>
      </w:r>
      <w:r w:rsidR="00345FD7" w:rsidRPr="00686EC9">
        <w:t xml:space="preserve"> с </w:t>
      </w:r>
      <w:r w:rsidR="00686EC9" w:rsidRPr="00686EC9">
        <w:rPr>
          <w:color w:val="000000" w:themeColor="text1"/>
        </w:rPr>
        <w:t>метод</w:t>
      </w:r>
      <w:r w:rsidR="00686EC9">
        <w:rPr>
          <w:color w:val="000000" w:themeColor="text1"/>
        </w:rPr>
        <w:t>ами</w:t>
      </w:r>
      <w:r w:rsidR="00686EC9" w:rsidRPr="00686EC9">
        <w:rPr>
          <w:color w:val="000000" w:themeColor="text1"/>
        </w:rPr>
        <w:t xml:space="preserve"> </w:t>
      </w:r>
      <w:proofErr w:type="spellStart"/>
      <w:r w:rsidR="00686EC9" w:rsidRPr="00686EC9">
        <w:rPr>
          <w:color w:val="000000" w:themeColor="text1"/>
        </w:rPr>
        <w:t>нейровизуализации</w:t>
      </w:r>
      <w:proofErr w:type="spellEnd"/>
      <w:r w:rsidR="00686EC9" w:rsidRPr="00686EC9">
        <w:rPr>
          <w:color w:val="000000" w:themeColor="text1"/>
        </w:rPr>
        <w:t xml:space="preserve"> </w:t>
      </w:r>
      <w:r w:rsidR="00686EC9">
        <w:rPr>
          <w:color w:val="000000" w:themeColor="text1"/>
        </w:rPr>
        <w:t>и</w:t>
      </w:r>
      <w:r w:rsidR="00686EC9" w:rsidRPr="00686EC9">
        <w:rPr>
          <w:color w:val="000000" w:themeColor="text1"/>
        </w:rPr>
        <w:t xml:space="preserve"> </w:t>
      </w:r>
      <w:proofErr w:type="spellStart"/>
      <w:r w:rsidR="00686EC9" w:rsidRPr="00686EC9">
        <w:rPr>
          <w:color w:val="000000" w:themeColor="text1"/>
        </w:rPr>
        <w:t>параклиническ</w:t>
      </w:r>
      <w:r w:rsidR="00686EC9">
        <w:rPr>
          <w:color w:val="000000" w:themeColor="text1"/>
        </w:rPr>
        <w:t>ими</w:t>
      </w:r>
      <w:proofErr w:type="spellEnd"/>
      <w:r w:rsidR="00686EC9" w:rsidRPr="00686EC9">
        <w:rPr>
          <w:color w:val="000000" w:themeColor="text1"/>
        </w:rPr>
        <w:t xml:space="preserve"> метод</w:t>
      </w:r>
      <w:r w:rsidR="00686EC9">
        <w:rPr>
          <w:color w:val="000000" w:themeColor="text1"/>
        </w:rPr>
        <w:t>ами</w:t>
      </w:r>
      <w:r w:rsidR="00686EC9" w:rsidRPr="00686EC9">
        <w:rPr>
          <w:color w:val="000000" w:themeColor="text1"/>
        </w:rPr>
        <w:t xml:space="preserve"> обследования</w:t>
      </w:r>
      <w:r w:rsidR="00686EC9">
        <w:rPr>
          <w:color w:val="000000" w:themeColor="text1"/>
        </w:rPr>
        <w:t xml:space="preserve">, работа </w:t>
      </w:r>
      <w:r w:rsidR="00345FD7" w:rsidRPr="00345FD7">
        <w:t>международными диагностическими и оценочными клиническими шкалами для верифицированной диагностики психических расстройств и оценки динамики на фоне терапии</w:t>
      </w:r>
      <w:r w:rsidR="008369C7" w:rsidRPr="00345FD7">
        <w:rPr>
          <w:color w:val="000000" w:themeColor="text1"/>
        </w:rPr>
        <w:t>.</w:t>
      </w:r>
    </w:p>
    <w:p w:rsidR="00D370CC" w:rsidRPr="00EB61BC" w:rsidRDefault="00A67D0D" w:rsidP="00A67D0D">
      <w:pPr>
        <w:widowControl w:val="0"/>
        <w:tabs>
          <w:tab w:val="left" w:pos="709"/>
        </w:tabs>
        <w:jc w:val="both"/>
        <w:rPr>
          <w:color w:val="FF0000"/>
        </w:rPr>
      </w:pPr>
      <w:r w:rsidRPr="00EB61BC">
        <w:rPr>
          <w:color w:val="FF0000"/>
        </w:rPr>
        <w:t xml:space="preserve">            </w:t>
      </w:r>
    </w:p>
    <w:p w:rsidR="000919E9" w:rsidRDefault="00BD5097" w:rsidP="00A67D0D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543246">
        <w:rPr>
          <w:b/>
          <w:color w:val="000000" w:themeColor="text1"/>
        </w:rPr>
        <w:t>Задачи практики</w:t>
      </w:r>
      <w:r w:rsidRPr="00543246">
        <w:rPr>
          <w:color w:val="000000" w:themeColor="text1"/>
        </w:rPr>
        <w:t xml:space="preserve">: </w:t>
      </w:r>
    </w:p>
    <w:p w:rsidR="008369C7" w:rsidRDefault="008369C7" w:rsidP="008369C7">
      <w:pPr>
        <w:widowControl w:val="0"/>
        <w:tabs>
          <w:tab w:val="left" w:pos="709"/>
        </w:tabs>
        <w:jc w:val="both"/>
        <w:rPr>
          <w:b/>
          <w:u w:val="single"/>
        </w:rPr>
      </w:pPr>
    </w:p>
    <w:p w:rsidR="008369C7" w:rsidRDefault="008369C7" w:rsidP="008369C7">
      <w:pPr>
        <w:widowControl w:val="0"/>
        <w:tabs>
          <w:tab w:val="left" w:pos="709"/>
        </w:tabs>
        <w:jc w:val="both"/>
      </w:pPr>
      <w:r>
        <w:rPr>
          <w:b/>
          <w:u w:val="single"/>
        </w:rPr>
        <w:t>Умения:</w:t>
      </w:r>
      <w:r>
        <w:t xml:space="preserve"> </w:t>
      </w:r>
    </w:p>
    <w:p w:rsidR="00CC46E8" w:rsidRDefault="00CC46E8" w:rsidP="008369C7">
      <w:pPr>
        <w:widowControl w:val="0"/>
        <w:tabs>
          <w:tab w:val="left" w:pos="709"/>
        </w:tabs>
        <w:jc w:val="both"/>
      </w:pPr>
      <w:r>
        <w:rPr>
          <w:color w:val="000000" w:themeColor="text1"/>
        </w:rPr>
        <w:t xml:space="preserve">- использовать </w:t>
      </w:r>
      <w:r w:rsidRPr="00012362">
        <w:rPr>
          <w:color w:val="000000" w:themeColor="text1"/>
        </w:rPr>
        <w:t>специальны</w:t>
      </w:r>
      <w:r>
        <w:rPr>
          <w:color w:val="000000" w:themeColor="text1"/>
        </w:rPr>
        <w:t>е</w:t>
      </w:r>
      <w:r w:rsidRPr="00012362">
        <w:rPr>
          <w:color w:val="000000" w:themeColor="text1"/>
        </w:rPr>
        <w:t xml:space="preserve"> метод</w:t>
      </w:r>
      <w:r>
        <w:rPr>
          <w:color w:val="000000" w:themeColor="text1"/>
        </w:rPr>
        <w:t>ы</w:t>
      </w:r>
      <w:r w:rsidRPr="00012362">
        <w:rPr>
          <w:color w:val="000000" w:themeColor="text1"/>
        </w:rPr>
        <w:t xml:space="preserve"> исследования (лабораторны</w:t>
      </w:r>
      <w:r>
        <w:rPr>
          <w:color w:val="000000" w:themeColor="text1"/>
        </w:rPr>
        <w:t>е</w:t>
      </w:r>
      <w:r w:rsidRPr="00012362">
        <w:rPr>
          <w:color w:val="000000" w:themeColor="text1"/>
        </w:rPr>
        <w:t>, рентгенологически</w:t>
      </w:r>
      <w:r>
        <w:rPr>
          <w:color w:val="000000" w:themeColor="text1"/>
        </w:rPr>
        <w:t>е</w:t>
      </w:r>
      <w:r w:rsidRPr="00012362">
        <w:rPr>
          <w:color w:val="000000" w:themeColor="text1"/>
        </w:rPr>
        <w:t>, функциональны</w:t>
      </w:r>
      <w:r>
        <w:rPr>
          <w:color w:val="000000" w:themeColor="text1"/>
        </w:rPr>
        <w:t>е</w:t>
      </w:r>
      <w:r w:rsidRPr="00012362">
        <w:rPr>
          <w:color w:val="000000" w:themeColor="text1"/>
        </w:rPr>
        <w:t>, патопсихологически</w:t>
      </w:r>
      <w:r>
        <w:rPr>
          <w:color w:val="000000" w:themeColor="text1"/>
        </w:rPr>
        <w:t>е</w:t>
      </w:r>
      <w:r w:rsidRPr="00012362">
        <w:rPr>
          <w:color w:val="000000" w:themeColor="text1"/>
        </w:rPr>
        <w:t>, медико-генетически</w:t>
      </w:r>
      <w:r>
        <w:rPr>
          <w:color w:val="000000" w:themeColor="text1"/>
        </w:rPr>
        <w:t>е</w:t>
      </w:r>
      <w:r w:rsidRPr="00012362">
        <w:rPr>
          <w:color w:val="000000" w:themeColor="text1"/>
        </w:rPr>
        <w:t>), организов</w:t>
      </w:r>
      <w:r>
        <w:rPr>
          <w:color w:val="000000" w:themeColor="text1"/>
        </w:rPr>
        <w:t>ыв</w:t>
      </w:r>
      <w:r w:rsidRPr="00012362">
        <w:rPr>
          <w:color w:val="000000" w:themeColor="text1"/>
        </w:rPr>
        <w:t>ать их выполнение и уметь интерпретировать их результаты</w:t>
      </w:r>
      <w:r>
        <w:rPr>
          <w:color w:val="000000" w:themeColor="text1"/>
        </w:rPr>
        <w:t>;</w:t>
      </w:r>
    </w:p>
    <w:p w:rsidR="008369C7" w:rsidRDefault="008369C7" w:rsidP="008369C7">
      <w:pPr>
        <w:widowControl w:val="0"/>
        <w:tabs>
          <w:tab w:val="left" w:pos="709"/>
        </w:tabs>
        <w:jc w:val="both"/>
      </w:pPr>
      <w:r>
        <w:t>- получ</w:t>
      </w:r>
      <w:r w:rsidR="00CC46E8">
        <w:t>а</w:t>
      </w:r>
      <w:r>
        <w:t xml:space="preserve">ть информацию о заболевании, используя </w:t>
      </w:r>
      <w:r w:rsidR="00CC46E8">
        <w:t xml:space="preserve">методы </w:t>
      </w:r>
      <w:r w:rsidR="00CC46E8" w:rsidRPr="00686EC9">
        <w:rPr>
          <w:color w:val="000000" w:themeColor="text1"/>
        </w:rPr>
        <w:t>инструментальной и лабораторной диагностики</w:t>
      </w:r>
      <w:r w:rsidR="00CC46E8">
        <w:rPr>
          <w:color w:val="000000" w:themeColor="text1"/>
        </w:rPr>
        <w:t>,</w:t>
      </w:r>
      <w:r w:rsidR="00CC46E8" w:rsidRPr="00686EC9">
        <w:rPr>
          <w:color w:val="000000" w:themeColor="text1"/>
        </w:rPr>
        <w:t xml:space="preserve"> </w:t>
      </w:r>
      <w:r>
        <w:t xml:space="preserve">клинические шкалы; </w:t>
      </w:r>
    </w:p>
    <w:p w:rsidR="00CC46E8" w:rsidRDefault="008369C7" w:rsidP="008369C7">
      <w:pPr>
        <w:widowControl w:val="0"/>
        <w:tabs>
          <w:tab w:val="left" w:pos="709"/>
        </w:tabs>
        <w:jc w:val="both"/>
        <w:rPr>
          <w:color w:val="000000" w:themeColor="text1"/>
        </w:rPr>
      </w:pPr>
      <w:r>
        <w:t>- определ</w:t>
      </w:r>
      <w:r w:rsidR="00CC46E8">
        <w:t>я</w:t>
      </w:r>
      <w:r>
        <w:t xml:space="preserve">ть необходимость </w:t>
      </w:r>
      <w:r w:rsidR="00CC46E8">
        <w:t xml:space="preserve">использования </w:t>
      </w:r>
      <w:r w:rsidR="00CC46E8" w:rsidRPr="00686EC9">
        <w:rPr>
          <w:color w:val="000000" w:themeColor="text1"/>
        </w:rPr>
        <w:t>метод</w:t>
      </w:r>
      <w:r w:rsidR="00CC46E8">
        <w:rPr>
          <w:color w:val="000000" w:themeColor="text1"/>
        </w:rPr>
        <w:t>ов</w:t>
      </w:r>
      <w:r w:rsidR="00CC46E8" w:rsidRPr="00686EC9">
        <w:rPr>
          <w:color w:val="000000" w:themeColor="text1"/>
        </w:rPr>
        <w:t xml:space="preserve"> </w:t>
      </w:r>
      <w:proofErr w:type="spellStart"/>
      <w:r w:rsidR="00CC46E8" w:rsidRPr="00686EC9">
        <w:rPr>
          <w:color w:val="000000" w:themeColor="text1"/>
        </w:rPr>
        <w:t>нейровизуализации</w:t>
      </w:r>
      <w:proofErr w:type="spellEnd"/>
      <w:r w:rsidR="00CC46E8" w:rsidRPr="00686EC9">
        <w:rPr>
          <w:color w:val="000000" w:themeColor="text1"/>
        </w:rPr>
        <w:t xml:space="preserve"> </w:t>
      </w:r>
      <w:r w:rsidR="00CC46E8">
        <w:rPr>
          <w:color w:val="000000" w:themeColor="text1"/>
        </w:rPr>
        <w:t>и</w:t>
      </w:r>
      <w:r w:rsidR="00CC46E8" w:rsidRPr="00686EC9">
        <w:rPr>
          <w:color w:val="000000" w:themeColor="text1"/>
        </w:rPr>
        <w:t xml:space="preserve"> </w:t>
      </w:r>
      <w:proofErr w:type="spellStart"/>
      <w:r w:rsidR="00CC46E8" w:rsidRPr="00686EC9">
        <w:rPr>
          <w:color w:val="000000" w:themeColor="text1"/>
        </w:rPr>
        <w:t>параклиническ</w:t>
      </w:r>
      <w:r w:rsidR="00CC46E8">
        <w:rPr>
          <w:color w:val="000000" w:themeColor="text1"/>
        </w:rPr>
        <w:t>и</w:t>
      </w:r>
      <w:r w:rsidR="00CC46E8">
        <w:rPr>
          <w:color w:val="000000" w:themeColor="text1"/>
        </w:rPr>
        <w:t>х</w:t>
      </w:r>
      <w:proofErr w:type="spellEnd"/>
      <w:r w:rsidR="00CC46E8" w:rsidRPr="00686EC9">
        <w:rPr>
          <w:color w:val="000000" w:themeColor="text1"/>
        </w:rPr>
        <w:t xml:space="preserve"> метод</w:t>
      </w:r>
      <w:r w:rsidR="00CC46E8">
        <w:rPr>
          <w:color w:val="000000" w:themeColor="text1"/>
        </w:rPr>
        <w:t>ов исследования</w:t>
      </w:r>
      <w:r w:rsidR="00CC46E8" w:rsidRPr="00CC46E8">
        <w:t xml:space="preserve"> </w:t>
      </w:r>
      <w:r w:rsidR="00CC46E8">
        <w:t>организовать их выполнение и уметь интерпретировать их результаты</w:t>
      </w:r>
      <w:r w:rsidR="00CC46E8">
        <w:rPr>
          <w:color w:val="000000" w:themeColor="text1"/>
        </w:rPr>
        <w:t>;</w:t>
      </w:r>
    </w:p>
    <w:p w:rsidR="008369C7" w:rsidRDefault="00CC46E8" w:rsidP="008369C7">
      <w:pPr>
        <w:widowControl w:val="0"/>
        <w:tabs>
          <w:tab w:val="left" w:pos="709"/>
        </w:tabs>
        <w:jc w:val="both"/>
      </w:pPr>
      <w:r>
        <w:rPr>
          <w:color w:val="000000" w:themeColor="text1"/>
        </w:rPr>
        <w:t xml:space="preserve">- </w:t>
      </w:r>
      <w:r>
        <w:t xml:space="preserve">определять необходимость использования </w:t>
      </w:r>
      <w:r w:rsidR="008369C7">
        <w:t xml:space="preserve">психометрических, патопсихологических методов исследования, организовать их выполнение и уметь интерпретировать их результаты; </w:t>
      </w:r>
    </w:p>
    <w:p w:rsidR="008369C7" w:rsidRDefault="008369C7" w:rsidP="008369C7">
      <w:pPr>
        <w:widowControl w:val="0"/>
        <w:tabs>
          <w:tab w:val="left" w:pos="709"/>
        </w:tabs>
        <w:jc w:val="both"/>
      </w:pPr>
      <w:r>
        <w:t>- оценить тяжесть психического состояния больного</w:t>
      </w:r>
      <w:r w:rsidR="009F15BC">
        <w:t>;</w:t>
      </w:r>
      <w:r>
        <w:t xml:space="preserve"> </w:t>
      </w:r>
    </w:p>
    <w:p w:rsidR="00345FD7" w:rsidRPr="00543246" w:rsidRDefault="00345FD7" w:rsidP="00345FD7">
      <w:pPr>
        <w:pStyle w:val="aa"/>
        <w:jc w:val="both"/>
        <w:rPr>
          <w:b w:val="0"/>
          <w:iCs/>
          <w:color w:val="000000" w:themeColor="text1"/>
        </w:rPr>
      </w:pPr>
      <w:r>
        <w:rPr>
          <w:b w:val="0"/>
          <w:color w:val="000000" w:themeColor="text1"/>
        </w:rPr>
        <w:t>- у</w:t>
      </w:r>
      <w:r w:rsidRPr="00543246">
        <w:rPr>
          <w:b w:val="0"/>
          <w:color w:val="000000" w:themeColor="text1"/>
        </w:rPr>
        <w:t xml:space="preserve">меть собирать информацию о </w:t>
      </w:r>
      <w:r>
        <w:rPr>
          <w:b w:val="0"/>
          <w:color w:val="000000" w:themeColor="text1"/>
        </w:rPr>
        <w:t>пациенте</w:t>
      </w:r>
      <w:r w:rsidRPr="00543246">
        <w:rPr>
          <w:b w:val="0"/>
          <w:iCs/>
          <w:color w:val="000000" w:themeColor="text1"/>
        </w:rPr>
        <w:t xml:space="preserve">, </w:t>
      </w:r>
      <w:r>
        <w:rPr>
          <w:b w:val="0"/>
          <w:iCs/>
          <w:color w:val="000000" w:themeColor="text1"/>
        </w:rPr>
        <w:t>используя</w:t>
      </w:r>
      <w:r w:rsidR="00CC46E8">
        <w:rPr>
          <w:b w:val="0"/>
          <w:iCs/>
          <w:color w:val="000000" w:themeColor="text1"/>
        </w:rPr>
        <w:t xml:space="preserve"> </w:t>
      </w:r>
      <w:proofErr w:type="spellStart"/>
      <w:r w:rsidR="00CC46E8">
        <w:rPr>
          <w:b w:val="0"/>
          <w:iCs/>
          <w:color w:val="000000" w:themeColor="text1"/>
        </w:rPr>
        <w:t>параклинический</w:t>
      </w:r>
      <w:proofErr w:type="spellEnd"/>
      <w:r w:rsidR="00CC46E8">
        <w:rPr>
          <w:b w:val="0"/>
          <w:iCs/>
          <w:color w:val="000000" w:themeColor="text1"/>
        </w:rPr>
        <w:t xml:space="preserve"> и</w:t>
      </w:r>
      <w:r>
        <w:rPr>
          <w:b w:val="0"/>
          <w:iCs/>
          <w:color w:val="000000" w:themeColor="text1"/>
        </w:rPr>
        <w:t xml:space="preserve"> психометрический инструментарий</w:t>
      </w:r>
      <w:r w:rsidRPr="00543246">
        <w:rPr>
          <w:b w:val="0"/>
          <w:iCs/>
          <w:color w:val="000000" w:themeColor="text1"/>
        </w:rPr>
        <w:t>.</w:t>
      </w:r>
    </w:p>
    <w:p w:rsidR="009F15BC" w:rsidRDefault="00345FD7" w:rsidP="00345FD7">
      <w:pPr>
        <w:pStyle w:val="aa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- у</w:t>
      </w:r>
      <w:r w:rsidRPr="00543246">
        <w:rPr>
          <w:b w:val="0"/>
          <w:color w:val="000000" w:themeColor="text1"/>
        </w:rPr>
        <w:t>меть оформлять медицинскую документацию</w:t>
      </w:r>
      <w:r w:rsidR="009F15BC">
        <w:rPr>
          <w:b w:val="0"/>
          <w:color w:val="000000" w:themeColor="text1"/>
        </w:rPr>
        <w:t>;</w:t>
      </w:r>
    </w:p>
    <w:p w:rsidR="00345FD7" w:rsidRPr="009F15BC" w:rsidRDefault="009F15BC" w:rsidP="00345FD7">
      <w:pPr>
        <w:pStyle w:val="aa"/>
        <w:jc w:val="both"/>
        <w:rPr>
          <w:b w:val="0"/>
          <w:iCs/>
          <w:color w:val="000000" w:themeColor="text1"/>
        </w:rPr>
      </w:pPr>
      <w:r w:rsidRPr="009F15BC">
        <w:rPr>
          <w:b w:val="0"/>
          <w:color w:val="000000" w:themeColor="text1"/>
        </w:rPr>
        <w:t>- совершенствование умения психологически правильного ведения диагностической и терапевтической беседы с психически больным и его родственниками.</w:t>
      </w:r>
      <w:r w:rsidR="00345FD7" w:rsidRPr="009F15BC">
        <w:rPr>
          <w:b w:val="0"/>
          <w:color w:val="000000" w:themeColor="text1"/>
        </w:rPr>
        <w:t xml:space="preserve"> </w:t>
      </w:r>
    </w:p>
    <w:p w:rsidR="00345FD7" w:rsidRDefault="00345FD7" w:rsidP="008369C7">
      <w:pPr>
        <w:rPr>
          <w:b/>
          <w:u w:val="single"/>
        </w:rPr>
      </w:pPr>
    </w:p>
    <w:p w:rsidR="008369C7" w:rsidRDefault="008369C7" w:rsidP="008369C7">
      <w:r>
        <w:rPr>
          <w:b/>
          <w:u w:val="single"/>
        </w:rPr>
        <w:lastRenderedPageBreak/>
        <w:t>Навыки</w:t>
      </w:r>
      <w:r>
        <w:t xml:space="preserve">: </w:t>
      </w:r>
    </w:p>
    <w:p w:rsidR="00CC46E8" w:rsidRDefault="00CC46E8" w:rsidP="008369C7">
      <w:r>
        <w:t xml:space="preserve">- Освоить базовые методы </w:t>
      </w:r>
      <w:proofErr w:type="spellStart"/>
      <w:r>
        <w:t>нейровизуализации</w:t>
      </w:r>
      <w:proofErr w:type="spellEnd"/>
      <w:r>
        <w:t xml:space="preserve"> при органических психических расстройствах;</w:t>
      </w:r>
    </w:p>
    <w:p w:rsidR="008369C7" w:rsidRPr="00543246" w:rsidRDefault="00CC46E8" w:rsidP="00CC46E8">
      <w:pPr>
        <w:rPr>
          <w:color w:val="000000" w:themeColor="text1"/>
        </w:rPr>
      </w:pPr>
      <w:r>
        <w:t xml:space="preserve">- </w:t>
      </w:r>
      <w:r>
        <w:t xml:space="preserve">Освоить базовые методы </w:t>
      </w:r>
      <w:proofErr w:type="spellStart"/>
      <w:r>
        <w:t>параклинических</w:t>
      </w:r>
      <w:proofErr w:type="spellEnd"/>
      <w:r>
        <w:t xml:space="preserve"> исследований при острых и хронических психических расстройствах;</w:t>
      </w:r>
    </w:p>
    <w:p w:rsidR="00543246" w:rsidRPr="00543246" w:rsidRDefault="00A67D0D" w:rsidP="00345FD7">
      <w:pPr>
        <w:pStyle w:val="aa"/>
        <w:jc w:val="both"/>
        <w:rPr>
          <w:b w:val="0"/>
          <w:iCs/>
          <w:color w:val="000000" w:themeColor="text1"/>
        </w:rPr>
      </w:pPr>
      <w:r w:rsidRPr="00345FD7">
        <w:rPr>
          <w:color w:val="000000" w:themeColor="text1"/>
        </w:rPr>
        <w:t xml:space="preserve"> </w:t>
      </w:r>
      <w:r w:rsidR="00345FD7" w:rsidRPr="00345FD7">
        <w:rPr>
          <w:color w:val="000000" w:themeColor="text1"/>
        </w:rPr>
        <w:t xml:space="preserve">- </w:t>
      </w:r>
      <w:r w:rsidR="00345FD7" w:rsidRPr="00554557">
        <w:rPr>
          <w:b w:val="0"/>
          <w:color w:val="000000" w:themeColor="text1"/>
        </w:rPr>
        <w:t>о</w:t>
      </w:r>
      <w:r w:rsidR="00D370CC" w:rsidRPr="00345FD7">
        <w:rPr>
          <w:b w:val="0"/>
          <w:color w:val="000000" w:themeColor="text1"/>
        </w:rPr>
        <w:t xml:space="preserve">своить базовые </w:t>
      </w:r>
      <w:r w:rsidR="00543246" w:rsidRPr="00345FD7">
        <w:rPr>
          <w:b w:val="0"/>
          <w:color w:val="000000" w:themeColor="text1"/>
        </w:rPr>
        <w:t>психометрические</w:t>
      </w:r>
      <w:r w:rsidR="00D370CC" w:rsidRPr="00345FD7">
        <w:rPr>
          <w:b w:val="0"/>
          <w:color w:val="000000" w:themeColor="text1"/>
        </w:rPr>
        <w:t xml:space="preserve"> методы обследования больн</w:t>
      </w:r>
      <w:r w:rsidR="00CC46E8">
        <w:rPr>
          <w:b w:val="0"/>
          <w:color w:val="000000" w:themeColor="text1"/>
        </w:rPr>
        <w:t>ых</w:t>
      </w:r>
      <w:r w:rsidR="00543246" w:rsidRPr="00345FD7">
        <w:rPr>
          <w:b w:val="0"/>
          <w:color w:val="000000" w:themeColor="text1"/>
        </w:rPr>
        <w:t>, страдающ</w:t>
      </w:r>
      <w:r w:rsidR="00CC46E8">
        <w:rPr>
          <w:b w:val="0"/>
          <w:color w:val="000000" w:themeColor="text1"/>
        </w:rPr>
        <w:t>их</w:t>
      </w:r>
      <w:r w:rsidR="00543246" w:rsidRPr="00345FD7">
        <w:rPr>
          <w:b w:val="0"/>
          <w:color w:val="000000" w:themeColor="text1"/>
        </w:rPr>
        <w:t xml:space="preserve"> расстройствами </w:t>
      </w:r>
      <w:r w:rsidR="00543246" w:rsidRPr="00543246">
        <w:rPr>
          <w:b w:val="0"/>
          <w:color w:val="000000" w:themeColor="text1"/>
        </w:rPr>
        <w:t>шизофренического спектра</w:t>
      </w:r>
      <w:r w:rsidR="009F15BC">
        <w:rPr>
          <w:b w:val="0"/>
          <w:color w:val="000000" w:themeColor="text1"/>
        </w:rPr>
        <w:t>;</w:t>
      </w:r>
    </w:p>
    <w:p w:rsidR="00543246" w:rsidRPr="00543246" w:rsidRDefault="00345FD7" w:rsidP="00345FD7">
      <w:pPr>
        <w:pStyle w:val="aa"/>
        <w:jc w:val="both"/>
        <w:rPr>
          <w:b w:val="0"/>
          <w:iCs/>
          <w:color w:val="000000" w:themeColor="text1"/>
        </w:rPr>
      </w:pPr>
      <w:r>
        <w:rPr>
          <w:b w:val="0"/>
          <w:color w:val="000000" w:themeColor="text1"/>
        </w:rPr>
        <w:t>- о</w:t>
      </w:r>
      <w:r w:rsidR="00543246" w:rsidRPr="00543246">
        <w:rPr>
          <w:b w:val="0"/>
          <w:color w:val="000000" w:themeColor="text1"/>
        </w:rPr>
        <w:t>своить базовые психометрические методы обследования больного, страдающего расстройствами аффективного спектра</w:t>
      </w:r>
      <w:r w:rsidR="00CC46E8">
        <w:rPr>
          <w:b w:val="0"/>
          <w:color w:val="000000" w:themeColor="text1"/>
        </w:rPr>
        <w:t xml:space="preserve"> и личностными расстройствами</w:t>
      </w:r>
      <w:r w:rsidR="009F15BC">
        <w:rPr>
          <w:b w:val="0"/>
          <w:color w:val="000000" w:themeColor="text1"/>
        </w:rPr>
        <w:t>;</w:t>
      </w:r>
    </w:p>
    <w:p w:rsidR="00543246" w:rsidRPr="00543246" w:rsidRDefault="00543246" w:rsidP="00345FD7">
      <w:pPr>
        <w:pStyle w:val="aa"/>
        <w:jc w:val="both"/>
        <w:rPr>
          <w:b w:val="0"/>
          <w:iCs/>
          <w:color w:val="000000" w:themeColor="text1"/>
        </w:rPr>
      </w:pPr>
      <w:r w:rsidRPr="00543246">
        <w:rPr>
          <w:b w:val="0"/>
          <w:color w:val="000000" w:themeColor="text1"/>
        </w:rPr>
        <w:t xml:space="preserve"> </w:t>
      </w:r>
      <w:r w:rsidR="00345FD7">
        <w:rPr>
          <w:b w:val="0"/>
          <w:color w:val="000000" w:themeColor="text1"/>
        </w:rPr>
        <w:t>- о</w:t>
      </w:r>
      <w:r w:rsidRPr="00543246">
        <w:rPr>
          <w:b w:val="0"/>
          <w:color w:val="000000" w:themeColor="text1"/>
        </w:rPr>
        <w:t>своить базовые психометрические методы обследования больного, страдающего когнитивными расстройствами, деменцией</w:t>
      </w:r>
      <w:r w:rsidR="009F15BC">
        <w:rPr>
          <w:b w:val="0"/>
          <w:color w:val="000000" w:themeColor="text1"/>
        </w:rPr>
        <w:t>;</w:t>
      </w:r>
    </w:p>
    <w:p w:rsidR="005C59D4" w:rsidRPr="005C59D4" w:rsidRDefault="00345FD7" w:rsidP="00345FD7">
      <w:pPr>
        <w:pStyle w:val="aa"/>
        <w:jc w:val="both"/>
        <w:rPr>
          <w:b w:val="0"/>
          <w:iCs/>
          <w:color w:val="000000" w:themeColor="text1"/>
        </w:rPr>
      </w:pPr>
      <w:r>
        <w:rPr>
          <w:b w:val="0"/>
          <w:color w:val="000000" w:themeColor="text1"/>
        </w:rPr>
        <w:t>- о</w:t>
      </w:r>
      <w:r w:rsidR="005C59D4" w:rsidRPr="00543246">
        <w:rPr>
          <w:b w:val="0"/>
          <w:color w:val="000000" w:themeColor="text1"/>
        </w:rPr>
        <w:t xml:space="preserve">своить базовые психометрические методы </w:t>
      </w:r>
      <w:r w:rsidR="005C59D4">
        <w:rPr>
          <w:b w:val="0"/>
          <w:color w:val="000000" w:themeColor="text1"/>
        </w:rPr>
        <w:t>оценки динамики психических нарушений на фоне терапии (</w:t>
      </w:r>
      <w:proofErr w:type="spellStart"/>
      <w:r w:rsidR="005C59D4">
        <w:rPr>
          <w:b w:val="0"/>
          <w:color w:val="000000" w:themeColor="text1"/>
        </w:rPr>
        <w:t>психофармакотерапии</w:t>
      </w:r>
      <w:proofErr w:type="spellEnd"/>
      <w:r w:rsidR="005C59D4">
        <w:rPr>
          <w:b w:val="0"/>
          <w:color w:val="000000" w:themeColor="text1"/>
        </w:rPr>
        <w:t>).</w:t>
      </w:r>
    </w:p>
    <w:p w:rsidR="00A67D0D" w:rsidRPr="00EB61BC" w:rsidRDefault="00A67D0D" w:rsidP="00A67D0D">
      <w:pPr>
        <w:widowControl w:val="0"/>
        <w:tabs>
          <w:tab w:val="left" w:pos="709"/>
        </w:tabs>
        <w:jc w:val="both"/>
        <w:rPr>
          <w:color w:val="FF0000"/>
        </w:rPr>
      </w:pPr>
    </w:p>
    <w:p w:rsidR="00071635" w:rsidRPr="00543246" w:rsidRDefault="00071635" w:rsidP="00071635">
      <w:pPr>
        <w:widowControl w:val="0"/>
        <w:tabs>
          <w:tab w:val="left" w:pos="709"/>
        </w:tabs>
        <w:ind w:firstLine="539"/>
        <w:jc w:val="both"/>
        <w:rPr>
          <w:bCs/>
          <w:color w:val="000000" w:themeColor="text1"/>
        </w:rPr>
      </w:pPr>
      <w:r w:rsidRPr="00EB61BC">
        <w:rPr>
          <w:bCs/>
          <w:color w:val="FF0000"/>
        </w:rPr>
        <w:tab/>
      </w:r>
      <w:r w:rsidRPr="00543246">
        <w:rPr>
          <w:bCs/>
          <w:color w:val="000000" w:themeColor="text1"/>
        </w:rPr>
        <w:t xml:space="preserve">2. </w:t>
      </w:r>
      <w:r w:rsidRPr="00543246">
        <w:rPr>
          <w:b/>
          <w:bCs/>
          <w:color w:val="000000" w:themeColor="text1"/>
        </w:rPr>
        <w:t xml:space="preserve">Место </w:t>
      </w:r>
      <w:r w:rsidR="009267E4" w:rsidRPr="00543246">
        <w:rPr>
          <w:b/>
          <w:bCs/>
          <w:color w:val="000000" w:themeColor="text1"/>
        </w:rPr>
        <w:t>практики</w:t>
      </w:r>
      <w:r w:rsidRPr="00543246">
        <w:rPr>
          <w:bCs/>
          <w:color w:val="000000" w:themeColor="text1"/>
        </w:rPr>
        <w:t xml:space="preserve"> </w:t>
      </w:r>
    </w:p>
    <w:p w:rsidR="00071635" w:rsidRPr="00543246" w:rsidRDefault="00071635" w:rsidP="00071635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543246">
        <w:rPr>
          <w:color w:val="000000" w:themeColor="text1"/>
        </w:rPr>
        <w:tab/>
      </w:r>
      <w:r w:rsidR="009267E4" w:rsidRPr="00543246">
        <w:rPr>
          <w:color w:val="000000" w:themeColor="text1"/>
        </w:rPr>
        <w:t>Практика</w:t>
      </w:r>
      <w:r w:rsidRPr="00543246">
        <w:rPr>
          <w:color w:val="000000" w:themeColor="text1"/>
        </w:rPr>
        <w:t xml:space="preserve"> относится к </w:t>
      </w:r>
      <w:r w:rsidR="00543246" w:rsidRPr="00543246">
        <w:rPr>
          <w:color w:val="000000" w:themeColor="text1"/>
        </w:rPr>
        <w:t>Вариативной части блока 2</w:t>
      </w:r>
      <w:r w:rsidR="00D35A35" w:rsidRPr="00543246">
        <w:rPr>
          <w:color w:val="000000" w:themeColor="text1"/>
        </w:rPr>
        <w:t xml:space="preserve"> </w:t>
      </w:r>
      <w:r w:rsidR="00B52A78">
        <w:rPr>
          <w:color w:val="000000" w:themeColor="text1"/>
        </w:rPr>
        <w:t>– Б1.В</w:t>
      </w:r>
      <w:r w:rsidR="00686EC9">
        <w:rPr>
          <w:color w:val="000000" w:themeColor="text1"/>
        </w:rPr>
        <w:t>1</w:t>
      </w:r>
      <w:r w:rsidR="00D35A35" w:rsidRPr="00543246">
        <w:rPr>
          <w:color w:val="000000" w:themeColor="text1"/>
        </w:rPr>
        <w:t>.</w:t>
      </w:r>
      <w:r w:rsidRPr="00543246">
        <w:rPr>
          <w:color w:val="000000" w:themeColor="text1"/>
        </w:rPr>
        <w:t xml:space="preserve"> </w:t>
      </w:r>
    </w:p>
    <w:p w:rsidR="00071635" w:rsidRPr="00EB61BC" w:rsidRDefault="00071635" w:rsidP="00071635">
      <w:pPr>
        <w:widowControl w:val="0"/>
        <w:tabs>
          <w:tab w:val="left" w:pos="708"/>
        </w:tabs>
        <w:jc w:val="both"/>
        <w:rPr>
          <w:color w:val="FF0000"/>
        </w:rPr>
      </w:pPr>
      <w:r w:rsidRPr="00EB61BC">
        <w:rPr>
          <w:color w:val="FF0000"/>
        </w:rPr>
        <w:tab/>
      </w:r>
      <w:r w:rsidRPr="00EB61BC">
        <w:rPr>
          <w:color w:val="FF0000"/>
        </w:rPr>
        <w:tab/>
      </w:r>
      <w:r w:rsidRPr="00EB61BC">
        <w:rPr>
          <w:color w:val="FF0000"/>
        </w:rPr>
        <w:tab/>
      </w:r>
      <w:r w:rsidRPr="00EB61BC">
        <w:rPr>
          <w:color w:val="FF0000"/>
        </w:rPr>
        <w:tab/>
      </w:r>
      <w:r w:rsidRPr="00EB61BC">
        <w:rPr>
          <w:color w:val="FF0000"/>
        </w:rPr>
        <w:tab/>
      </w:r>
      <w:r w:rsidRPr="00EB61BC">
        <w:rPr>
          <w:color w:val="FF0000"/>
        </w:rPr>
        <w:tab/>
      </w:r>
      <w:r w:rsidRPr="00EB61BC">
        <w:rPr>
          <w:color w:val="FF0000"/>
        </w:rPr>
        <w:tab/>
      </w:r>
    </w:p>
    <w:p w:rsidR="00071635" w:rsidRPr="00543246" w:rsidRDefault="00071635" w:rsidP="00071635">
      <w:pPr>
        <w:widowControl w:val="0"/>
        <w:tabs>
          <w:tab w:val="left" w:pos="708"/>
        </w:tabs>
        <w:jc w:val="both"/>
        <w:rPr>
          <w:bCs/>
          <w:color w:val="000000" w:themeColor="text1"/>
        </w:rPr>
      </w:pPr>
      <w:r w:rsidRPr="00EB61BC">
        <w:rPr>
          <w:bCs/>
          <w:color w:val="FF0000"/>
        </w:rPr>
        <w:tab/>
      </w:r>
      <w:r w:rsidRPr="00543246">
        <w:rPr>
          <w:bCs/>
          <w:color w:val="000000" w:themeColor="text1"/>
        </w:rPr>
        <w:t xml:space="preserve">3. </w:t>
      </w:r>
      <w:r w:rsidRPr="00543246">
        <w:rPr>
          <w:b/>
          <w:bCs/>
          <w:color w:val="000000" w:themeColor="text1"/>
        </w:rPr>
        <w:t xml:space="preserve">Требования к результатам </w:t>
      </w:r>
      <w:r w:rsidR="009267E4" w:rsidRPr="00543246">
        <w:rPr>
          <w:b/>
          <w:bCs/>
          <w:color w:val="000000" w:themeColor="text1"/>
        </w:rPr>
        <w:t>прохождения практики</w:t>
      </w:r>
      <w:r w:rsidRPr="00543246">
        <w:rPr>
          <w:bCs/>
          <w:color w:val="000000" w:themeColor="text1"/>
        </w:rPr>
        <w:t>:</w:t>
      </w:r>
    </w:p>
    <w:p w:rsidR="00BD5097" w:rsidRPr="00543246" w:rsidRDefault="009267E4" w:rsidP="000726BD">
      <w:pPr>
        <w:pStyle w:val="a8"/>
        <w:spacing w:after="0"/>
        <w:ind w:firstLine="539"/>
        <w:jc w:val="both"/>
        <w:rPr>
          <w:color w:val="000000" w:themeColor="text1"/>
        </w:rPr>
      </w:pPr>
      <w:r w:rsidRPr="00543246">
        <w:rPr>
          <w:color w:val="000000" w:themeColor="text1"/>
        </w:rPr>
        <w:t>Прохождение практики</w:t>
      </w:r>
      <w:r w:rsidR="00911C3C" w:rsidRPr="00543246">
        <w:rPr>
          <w:color w:val="000000" w:themeColor="text1"/>
        </w:rPr>
        <w:t xml:space="preserve"> направлено на формирование у обучающихся следующих универсальных (УК) </w:t>
      </w:r>
      <w:r w:rsidR="00504B15">
        <w:rPr>
          <w:color w:val="000000" w:themeColor="text1"/>
        </w:rPr>
        <w:t xml:space="preserve">общепрофессиональных (ОПК) </w:t>
      </w:r>
      <w:r w:rsidR="00911C3C" w:rsidRPr="00543246">
        <w:rPr>
          <w:color w:val="000000" w:themeColor="text1"/>
        </w:rPr>
        <w:t>и профессиональных (ПК)</w:t>
      </w:r>
      <w:r w:rsidR="0003251C" w:rsidRPr="00543246">
        <w:rPr>
          <w:color w:val="000000" w:themeColor="text1"/>
        </w:rPr>
        <w:t xml:space="preserve"> компетенций</w:t>
      </w:r>
      <w:r w:rsidR="00D35A35" w:rsidRPr="00543246">
        <w:rPr>
          <w:color w:val="000000" w:themeColor="text1"/>
        </w:rPr>
        <w:t>:</w:t>
      </w:r>
      <w:r w:rsidR="00911C3C" w:rsidRPr="00543246">
        <w:rPr>
          <w:color w:val="000000" w:themeColor="text1"/>
        </w:rPr>
        <w:t xml:space="preserve"> </w:t>
      </w:r>
    </w:p>
    <w:p w:rsidR="003164DD" w:rsidRDefault="00D35A35" w:rsidP="000726BD">
      <w:pPr>
        <w:jc w:val="both"/>
        <w:rPr>
          <w:color w:val="000000" w:themeColor="text1"/>
        </w:rPr>
      </w:pPr>
      <w:r w:rsidRPr="00543246">
        <w:rPr>
          <w:color w:val="000000" w:themeColor="text1"/>
        </w:rPr>
        <w:t xml:space="preserve">   </w:t>
      </w:r>
      <w:r w:rsidR="003164DD" w:rsidRPr="00543246">
        <w:rPr>
          <w:color w:val="000000" w:themeColor="text1"/>
        </w:rPr>
        <w:t>-готовность к абстрактному мышлению, анализу, синтезу (УК-1);</w:t>
      </w:r>
    </w:p>
    <w:p w:rsidR="00554557" w:rsidRDefault="00554557" w:rsidP="00554557">
      <w:r>
        <w:t xml:space="preserve">- </w:t>
      </w:r>
      <w:r w:rsidRPr="007D567B">
        <w:t xml:space="preserve"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 </w:t>
      </w:r>
    </w:p>
    <w:p w:rsidR="00554557" w:rsidRDefault="00554557" w:rsidP="00554557">
      <w:r>
        <w:t xml:space="preserve">- </w:t>
      </w:r>
      <w:r w:rsidRPr="007D567B">
        <w:t xml:space="preserve">готовность использовать современные методы и технологии научной коммуникации на государственном и иностранном языках (УК-4); </w:t>
      </w:r>
    </w:p>
    <w:p w:rsidR="00554557" w:rsidRDefault="00554557" w:rsidP="00554557">
      <w:pPr>
        <w:jc w:val="both"/>
        <w:rPr>
          <w:color w:val="000000" w:themeColor="text1"/>
        </w:rPr>
      </w:pPr>
      <w:r>
        <w:t xml:space="preserve">- </w:t>
      </w:r>
      <w:r w:rsidRPr="007D567B">
        <w:t>способность следовать этическим нормам в профессиональной деятельности (УК-5);</w:t>
      </w:r>
    </w:p>
    <w:p w:rsidR="00554557" w:rsidRDefault="00554557" w:rsidP="00554557">
      <w:r>
        <w:t xml:space="preserve">- </w:t>
      </w:r>
      <w:r w:rsidRPr="007D567B">
        <w:t xml:space="preserve">способность и готовность к проведению прикладных научных исследований в области биологии и медицины (ОПК-2); </w:t>
      </w:r>
    </w:p>
    <w:p w:rsidR="00554557" w:rsidRDefault="00554557" w:rsidP="00554557">
      <w:r>
        <w:t xml:space="preserve">- </w:t>
      </w:r>
      <w:r w:rsidRPr="007D567B">
        <w:t xml:space="preserve">способность и готовность к использованию лабораторной и инструментальной базы для получения научных данных (ОПК-5); </w:t>
      </w:r>
    </w:p>
    <w:p w:rsidR="003164DD" w:rsidRPr="00543246" w:rsidRDefault="003164DD" w:rsidP="000726BD">
      <w:pPr>
        <w:jc w:val="both"/>
        <w:rPr>
          <w:color w:val="000000" w:themeColor="text1"/>
        </w:rPr>
      </w:pPr>
      <w:r w:rsidRPr="00543246">
        <w:rPr>
          <w:color w:val="000000" w:themeColor="text1"/>
        </w:rPr>
        <w:t>-</w:t>
      </w:r>
      <w:r w:rsidR="00554557">
        <w:rPr>
          <w:color w:val="000000" w:themeColor="text1"/>
        </w:rPr>
        <w:t xml:space="preserve"> </w:t>
      </w:r>
      <w:r w:rsidRPr="00543246">
        <w:rPr>
          <w:color w:val="000000" w:themeColor="text1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3164DD" w:rsidRDefault="003164DD" w:rsidP="000726BD">
      <w:pPr>
        <w:jc w:val="both"/>
        <w:rPr>
          <w:color w:val="000000" w:themeColor="text1"/>
        </w:rPr>
      </w:pPr>
      <w:r w:rsidRPr="00543246">
        <w:rPr>
          <w:color w:val="000000" w:themeColor="text1"/>
        </w:rPr>
        <w:t xml:space="preserve">  -готовность к проведению профилактических медицинских осмотров, диспансеризации и осуществлению диспансерного наблюдения (ПК-2);</w:t>
      </w:r>
    </w:p>
    <w:p w:rsidR="00554557" w:rsidRDefault="00554557" w:rsidP="000726BD">
      <w:pPr>
        <w:jc w:val="both"/>
        <w:rPr>
          <w:color w:val="000000"/>
        </w:rPr>
      </w:pPr>
      <w:r>
        <w:rPr>
          <w:color w:val="000000"/>
        </w:rPr>
        <w:t xml:space="preserve"> - способность </w:t>
      </w:r>
      <w:r w:rsidRPr="00E1114A">
        <w:rPr>
          <w:color w:val="000000"/>
        </w:rPr>
        <w:t>использовать алгоритм постановки диагноза (основного, сопутствующего, осложнений) с учётом Международной статистической классификации болезней и проблем, связанных со здоровьем (МКБ), выполнять основные диагностические мероприятия по выявлению неотложны</w:t>
      </w:r>
      <w:r>
        <w:rPr>
          <w:color w:val="000000"/>
        </w:rPr>
        <w:t>х и угрожающих жизни состояний (</w:t>
      </w:r>
      <w:r w:rsidRPr="00E1114A">
        <w:rPr>
          <w:color w:val="000000"/>
        </w:rPr>
        <w:t>ПК-3</w:t>
      </w:r>
      <w:r>
        <w:rPr>
          <w:color w:val="000000"/>
        </w:rPr>
        <w:t>)</w:t>
      </w:r>
    </w:p>
    <w:p w:rsidR="00554557" w:rsidRPr="00E1114A" w:rsidRDefault="00554557" w:rsidP="00554557">
      <w:pPr>
        <w:autoSpaceDE w:val="0"/>
        <w:autoSpaceDN w:val="0"/>
        <w:adjustRightInd w:val="0"/>
        <w:spacing w:before="120" w:after="120"/>
        <w:jc w:val="both"/>
        <w:rPr>
          <w:color w:val="000000"/>
        </w:rPr>
      </w:pPr>
      <w:bookmarkStart w:id="0" w:name="_Hlk512320570"/>
      <w:r>
        <w:rPr>
          <w:color w:val="000000"/>
        </w:rPr>
        <w:t>-</w:t>
      </w:r>
      <w:bookmarkStart w:id="1" w:name="_Hlk512290875"/>
      <w:r>
        <w:rPr>
          <w:color w:val="000000"/>
        </w:rPr>
        <w:t xml:space="preserve"> </w:t>
      </w:r>
      <w:r w:rsidRPr="00E1114A">
        <w:rPr>
          <w:color w:val="000000"/>
        </w:rPr>
        <w:t>способность и готовность применять современные методики сбора и медико-статистического анализа информации о показателях здоровья в части распространённости патологии (взрослого населения и подростков на уровне различных подразделений медицинских организаций) в целях разработки научно обоснованных мер по улучшению и</w:t>
      </w:r>
      <w:r>
        <w:rPr>
          <w:color w:val="000000"/>
        </w:rPr>
        <w:t xml:space="preserve"> сохранению здоровья населения</w:t>
      </w:r>
      <w:bookmarkEnd w:id="1"/>
      <w:r>
        <w:rPr>
          <w:color w:val="000000"/>
        </w:rPr>
        <w:t xml:space="preserve"> (</w:t>
      </w:r>
      <w:r w:rsidRPr="00E1114A">
        <w:rPr>
          <w:color w:val="000000"/>
        </w:rPr>
        <w:t>ПК-8</w:t>
      </w:r>
      <w:r>
        <w:rPr>
          <w:color w:val="000000"/>
        </w:rPr>
        <w:t>).</w:t>
      </w:r>
    </w:p>
    <w:bookmarkEnd w:id="0"/>
    <w:p w:rsidR="00554557" w:rsidRDefault="00554557" w:rsidP="000726BD">
      <w:pPr>
        <w:jc w:val="both"/>
        <w:rPr>
          <w:color w:val="000000" w:themeColor="text1"/>
        </w:rPr>
      </w:pPr>
    </w:p>
    <w:p w:rsidR="009267E4" w:rsidRPr="005C59D4" w:rsidRDefault="009267E4" w:rsidP="009267E4">
      <w:pPr>
        <w:tabs>
          <w:tab w:val="right" w:leader="underscore" w:pos="9639"/>
        </w:tabs>
        <w:ind w:firstLine="709"/>
        <w:jc w:val="both"/>
        <w:rPr>
          <w:bCs/>
          <w:color w:val="000000" w:themeColor="text1"/>
        </w:rPr>
      </w:pPr>
      <w:r w:rsidRPr="005C59D4">
        <w:rPr>
          <w:bCs/>
          <w:color w:val="000000" w:themeColor="text1"/>
        </w:rPr>
        <w:lastRenderedPageBreak/>
        <w:t xml:space="preserve">4. </w:t>
      </w:r>
      <w:r w:rsidR="00BD5097" w:rsidRPr="005C59D4">
        <w:rPr>
          <w:b/>
          <w:bCs/>
          <w:color w:val="000000" w:themeColor="text1"/>
        </w:rPr>
        <w:t>С</w:t>
      </w:r>
      <w:bookmarkStart w:id="2" w:name="_GoBack"/>
      <w:bookmarkEnd w:id="2"/>
      <w:r w:rsidR="00BD5097" w:rsidRPr="005C59D4">
        <w:rPr>
          <w:b/>
          <w:bCs/>
          <w:color w:val="000000" w:themeColor="text1"/>
        </w:rPr>
        <w:t>одержание практики</w:t>
      </w:r>
      <w:r w:rsidRPr="005C59D4">
        <w:rPr>
          <w:bCs/>
          <w:color w:val="000000" w:themeColor="text1"/>
        </w:rPr>
        <w:t>:</w:t>
      </w:r>
    </w:p>
    <w:p w:rsidR="00A247DC" w:rsidRPr="005C59D4" w:rsidRDefault="00A247DC" w:rsidP="00A247DC">
      <w:pPr>
        <w:tabs>
          <w:tab w:val="right" w:leader="underscore" w:pos="9639"/>
        </w:tabs>
        <w:ind w:firstLine="709"/>
        <w:jc w:val="both"/>
        <w:rPr>
          <w:bCs/>
          <w:color w:val="000000" w:themeColor="text1"/>
        </w:rPr>
      </w:pPr>
      <w:r w:rsidRPr="005C59D4">
        <w:rPr>
          <w:bCs/>
          <w:color w:val="000000" w:themeColor="text1"/>
        </w:rPr>
        <w:t xml:space="preserve">Практика проводится согласно расписанию: </w:t>
      </w:r>
    </w:p>
    <w:p w:rsidR="00A247DC" w:rsidRPr="005C59D4" w:rsidRDefault="005C44A7" w:rsidP="00A247DC">
      <w:pPr>
        <w:tabs>
          <w:tab w:val="right" w:leader="underscore" w:pos="9639"/>
        </w:tabs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На</w:t>
      </w:r>
      <w:r w:rsidR="005C59D4" w:rsidRPr="005C59D4">
        <w:rPr>
          <w:bCs/>
          <w:color w:val="000000" w:themeColor="text1"/>
        </w:rPr>
        <w:t xml:space="preserve"> </w:t>
      </w:r>
      <w:r w:rsidR="00A247DC" w:rsidRPr="005C59D4">
        <w:rPr>
          <w:bCs/>
          <w:color w:val="000000" w:themeColor="text1"/>
        </w:rPr>
        <w:t xml:space="preserve">3 </w:t>
      </w:r>
      <w:r>
        <w:rPr>
          <w:bCs/>
          <w:color w:val="000000" w:themeColor="text1"/>
        </w:rPr>
        <w:t>курсе (при заочном обучении)</w:t>
      </w:r>
      <w:r w:rsidR="005C59D4" w:rsidRPr="005C59D4">
        <w:rPr>
          <w:bCs/>
          <w:color w:val="000000" w:themeColor="text1"/>
        </w:rPr>
        <w:t xml:space="preserve"> - </w:t>
      </w:r>
      <w:r>
        <w:rPr>
          <w:bCs/>
          <w:color w:val="000000" w:themeColor="text1"/>
        </w:rPr>
        <w:t>216</w:t>
      </w:r>
      <w:r w:rsidR="00A247DC" w:rsidRPr="005C59D4">
        <w:rPr>
          <w:bCs/>
          <w:color w:val="000000" w:themeColor="text1"/>
        </w:rPr>
        <w:t xml:space="preserve"> часов</w:t>
      </w:r>
    </w:p>
    <w:p w:rsidR="00A247DC" w:rsidRPr="005C59D4" w:rsidRDefault="00A247DC" w:rsidP="00A247DC">
      <w:pPr>
        <w:tabs>
          <w:tab w:val="right" w:leader="underscore" w:pos="9639"/>
        </w:tabs>
        <w:ind w:firstLine="709"/>
        <w:jc w:val="both"/>
        <w:rPr>
          <w:bCs/>
          <w:color w:val="000000" w:themeColor="text1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9252"/>
      </w:tblGrid>
      <w:tr w:rsidR="00CC46E8" w:rsidRPr="00EB61BC" w:rsidTr="00631BF2">
        <w:tc>
          <w:tcPr>
            <w:tcW w:w="540" w:type="dxa"/>
          </w:tcPr>
          <w:p w:rsidR="00CC46E8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</w:tc>
        <w:tc>
          <w:tcPr>
            <w:tcW w:w="9252" w:type="dxa"/>
          </w:tcPr>
          <w:p w:rsidR="00CC46E8" w:rsidRDefault="00CC46E8" w:rsidP="00CC46E8">
            <w:pPr>
              <w:jc w:val="both"/>
              <w:rPr>
                <w:bCs/>
              </w:rPr>
            </w:pPr>
            <w:r w:rsidRPr="00012362">
              <w:rPr>
                <w:color w:val="000000" w:themeColor="text1"/>
              </w:rPr>
              <w:t xml:space="preserve">1. </w:t>
            </w:r>
            <w:proofErr w:type="spellStart"/>
            <w:r w:rsidRPr="00012362">
              <w:rPr>
                <w:color w:val="000000" w:themeColor="text1"/>
              </w:rPr>
              <w:t>Параклинические</w:t>
            </w:r>
            <w:proofErr w:type="spellEnd"/>
            <w:r w:rsidRPr="00012362">
              <w:rPr>
                <w:color w:val="000000" w:themeColor="text1"/>
              </w:rPr>
              <w:t xml:space="preserve"> исследования в психиатрии.</w:t>
            </w:r>
          </w:p>
        </w:tc>
      </w:tr>
      <w:tr w:rsidR="00CC46E8" w:rsidRPr="00EB61BC" w:rsidTr="00631BF2">
        <w:tc>
          <w:tcPr>
            <w:tcW w:w="540" w:type="dxa"/>
          </w:tcPr>
          <w:p w:rsidR="00CC46E8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</w:tc>
        <w:tc>
          <w:tcPr>
            <w:tcW w:w="9252" w:type="dxa"/>
          </w:tcPr>
          <w:p w:rsidR="00CC46E8" w:rsidRDefault="00CC46E8" w:rsidP="008369C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12362">
              <w:rPr>
                <w:color w:val="000000" w:themeColor="text1"/>
              </w:rPr>
              <w:t>Разработка тактики дополнительных обследования больных</w:t>
            </w:r>
            <w:r>
              <w:rPr>
                <w:color w:val="000000" w:themeColor="text1"/>
              </w:rPr>
              <w:t>.</w:t>
            </w:r>
          </w:p>
        </w:tc>
      </w:tr>
      <w:tr w:rsidR="00CC46E8" w:rsidRPr="00EB61BC" w:rsidTr="00631BF2">
        <w:tc>
          <w:tcPr>
            <w:tcW w:w="540" w:type="dxa"/>
          </w:tcPr>
          <w:p w:rsidR="00CC46E8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9252" w:type="dxa"/>
          </w:tcPr>
          <w:p w:rsidR="00CC46E8" w:rsidRDefault="00CC46E8" w:rsidP="00CC46E8">
            <w:pPr>
              <w:jc w:val="both"/>
              <w:rPr>
                <w:bCs/>
              </w:rPr>
            </w:pPr>
            <w:r w:rsidRPr="00012362">
              <w:rPr>
                <w:color w:val="000000" w:themeColor="text1"/>
              </w:rPr>
              <w:t>Метод</w:t>
            </w:r>
            <w:r>
              <w:rPr>
                <w:color w:val="000000" w:themeColor="text1"/>
              </w:rPr>
              <w:t xml:space="preserve">ы </w:t>
            </w:r>
            <w:proofErr w:type="spellStart"/>
            <w:r>
              <w:rPr>
                <w:color w:val="000000" w:themeColor="text1"/>
              </w:rPr>
              <w:t>параклинического</w:t>
            </w:r>
            <w:proofErr w:type="spellEnd"/>
            <w:r>
              <w:rPr>
                <w:color w:val="000000" w:themeColor="text1"/>
              </w:rPr>
              <w:t xml:space="preserve"> обследования.</w:t>
            </w:r>
          </w:p>
        </w:tc>
      </w:tr>
      <w:tr w:rsidR="00CC46E8" w:rsidRPr="00EB61BC" w:rsidTr="00631BF2">
        <w:tc>
          <w:tcPr>
            <w:tcW w:w="540" w:type="dxa"/>
          </w:tcPr>
          <w:p w:rsidR="00CC46E8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9252" w:type="dxa"/>
          </w:tcPr>
          <w:p w:rsidR="00CC46E8" w:rsidRDefault="00CC46E8" w:rsidP="00CC46E8">
            <w:pPr>
              <w:jc w:val="both"/>
              <w:rPr>
                <w:bCs/>
              </w:rPr>
            </w:pPr>
            <w:r w:rsidRPr="00012362">
              <w:rPr>
                <w:color w:val="000000" w:themeColor="text1"/>
              </w:rPr>
              <w:t>Электрофизи</w:t>
            </w:r>
            <w:r>
              <w:rPr>
                <w:color w:val="000000" w:themeColor="text1"/>
              </w:rPr>
              <w:t>ологические методы обследования.</w:t>
            </w:r>
          </w:p>
        </w:tc>
      </w:tr>
      <w:tr w:rsidR="00CC46E8" w:rsidRPr="00EB61BC" w:rsidTr="00631BF2">
        <w:tc>
          <w:tcPr>
            <w:tcW w:w="540" w:type="dxa"/>
          </w:tcPr>
          <w:p w:rsidR="00CC46E8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</w:t>
            </w:r>
          </w:p>
        </w:tc>
        <w:tc>
          <w:tcPr>
            <w:tcW w:w="9252" w:type="dxa"/>
          </w:tcPr>
          <w:p w:rsidR="00CC46E8" w:rsidRDefault="00CC46E8" w:rsidP="00CC46E8">
            <w:pPr>
              <w:jc w:val="both"/>
              <w:rPr>
                <w:bCs/>
              </w:rPr>
            </w:pPr>
            <w:r w:rsidRPr="00012362">
              <w:rPr>
                <w:color w:val="000000" w:themeColor="text1"/>
              </w:rPr>
              <w:t xml:space="preserve">Методы обследования высшей нервной деятельности больных с </w:t>
            </w:r>
            <w:r>
              <w:rPr>
                <w:color w:val="000000" w:themeColor="text1"/>
              </w:rPr>
              <w:t>психическими расстройствами.</w:t>
            </w:r>
          </w:p>
        </w:tc>
      </w:tr>
      <w:tr w:rsidR="008369C7" w:rsidRPr="00EB61BC" w:rsidTr="00631BF2">
        <w:tc>
          <w:tcPr>
            <w:tcW w:w="540" w:type="dxa"/>
          </w:tcPr>
          <w:p w:rsidR="008369C7" w:rsidRPr="008369C7" w:rsidRDefault="00CC46E8" w:rsidP="008369C7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369C7" w:rsidRPr="008369C7">
              <w:rPr>
                <w:color w:val="000000" w:themeColor="text1"/>
              </w:rPr>
              <w:t>.</w:t>
            </w:r>
            <w:r w:rsidR="008369C7" w:rsidRPr="008369C7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9252" w:type="dxa"/>
          </w:tcPr>
          <w:p w:rsidR="008369C7" w:rsidRDefault="008369C7" w:rsidP="008369C7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Изучение техник проведения структурированных и </w:t>
            </w:r>
            <w:proofErr w:type="spellStart"/>
            <w:r>
              <w:rPr>
                <w:bCs/>
              </w:rPr>
              <w:t>полуструктурированных</w:t>
            </w:r>
            <w:proofErr w:type="spellEnd"/>
            <w:r>
              <w:rPr>
                <w:bCs/>
              </w:rPr>
              <w:t xml:space="preserve"> интервью, применения психометрических шкал и опросников для оценки психического состояния в психиатрии и общей медицине. </w:t>
            </w:r>
          </w:p>
        </w:tc>
      </w:tr>
      <w:tr w:rsidR="008369C7" w:rsidRPr="00EB61BC" w:rsidTr="00631BF2">
        <w:tc>
          <w:tcPr>
            <w:tcW w:w="540" w:type="dxa"/>
          </w:tcPr>
          <w:p w:rsidR="008369C7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</w:t>
            </w:r>
          </w:p>
        </w:tc>
        <w:tc>
          <w:tcPr>
            <w:tcW w:w="9252" w:type="dxa"/>
          </w:tcPr>
          <w:p w:rsidR="008369C7" w:rsidRPr="009778ED" w:rsidRDefault="008369C7" w:rsidP="008369C7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Применение</w:t>
            </w:r>
            <w:r w:rsidRPr="009778ED">
              <w:rPr>
                <w:rFonts w:eastAsia="Lucida Sans Unicode"/>
                <w:kern w:val="1"/>
                <w:lang w:eastAsia="hi-IN" w:bidi="hi-IN"/>
              </w:rPr>
              <w:t xml:space="preserve"> Шкалы позитивных и негативных синдромов 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у пациентов, страдающих шизофренией. </w:t>
            </w:r>
          </w:p>
        </w:tc>
      </w:tr>
      <w:tr w:rsidR="008369C7" w:rsidRPr="00EB61BC" w:rsidTr="00631BF2">
        <w:tc>
          <w:tcPr>
            <w:tcW w:w="540" w:type="dxa"/>
          </w:tcPr>
          <w:p w:rsidR="008369C7" w:rsidRPr="008369C7" w:rsidRDefault="00CC46E8" w:rsidP="008369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8.</w:t>
            </w:r>
          </w:p>
        </w:tc>
        <w:tc>
          <w:tcPr>
            <w:tcW w:w="9252" w:type="dxa"/>
          </w:tcPr>
          <w:p w:rsidR="008369C7" w:rsidRPr="00385808" w:rsidRDefault="008369C7" w:rsidP="008369C7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Применение</w:t>
            </w:r>
            <w:r w:rsidRPr="009778ED">
              <w:rPr>
                <w:rFonts w:eastAsia="Lucida Sans Unicode"/>
                <w:kern w:val="1"/>
                <w:lang w:eastAsia="hi-IN" w:bidi="hi-IN"/>
              </w:rPr>
              <w:t xml:space="preserve"> Шкалы Монтгомери-Айсберга 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и Гамильтона </w:t>
            </w:r>
            <w:r w:rsidRPr="009778ED">
              <w:rPr>
                <w:rFonts w:eastAsia="Lucida Sans Unicode"/>
                <w:kern w:val="1"/>
                <w:lang w:eastAsia="hi-IN" w:bidi="hi-IN"/>
              </w:rPr>
              <w:t>для оценки депрессии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. Применение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Оценочной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клинической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шкалы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тревоги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Шихана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(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Sheehan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Clinical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Anxiety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Rating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Scale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),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Шкалы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фобий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Маркса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-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Шихана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(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Marks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–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Sheehan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Phobia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Scale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),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Шкалы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оценки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панических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атак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и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приступов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тревоги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Шихана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(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Sheehan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Panic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and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Anticipatory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Anxiety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Scale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–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PAAS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)</w:t>
            </w:r>
            <w:r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EB61BC" w:rsidRPr="00EB61BC" w:rsidTr="00631BF2">
        <w:tc>
          <w:tcPr>
            <w:tcW w:w="540" w:type="dxa"/>
          </w:tcPr>
          <w:p w:rsidR="00631BF2" w:rsidRPr="008369C7" w:rsidRDefault="00CC46E8" w:rsidP="00333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9.</w:t>
            </w:r>
          </w:p>
        </w:tc>
        <w:tc>
          <w:tcPr>
            <w:tcW w:w="9252" w:type="dxa"/>
          </w:tcPr>
          <w:p w:rsidR="00631BF2" w:rsidRPr="00EB61BC" w:rsidRDefault="008369C7" w:rsidP="00631BF2">
            <w:pPr>
              <w:rPr>
                <w:color w:val="FF0000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Применение</w:t>
            </w:r>
            <w:r w:rsidRPr="009778ED">
              <w:rPr>
                <w:rFonts w:eastAsia="Lucida Sans Unicode"/>
                <w:kern w:val="1"/>
                <w:lang w:eastAsia="hi-IN" w:bidi="hi-IN"/>
              </w:rPr>
              <w:t xml:space="preserve"> Шкалы </w:t>
            </w:r>
            <w:proofErr w:type="spellStart"/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Минитеста</w:t>
            </w:r>
            <w:proofErr w:type="spellEnd"/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оценки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психического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состояния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(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Mini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-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mental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scale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examination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–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MMSE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),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шкалы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proofErr w:type="spellStart"/>
            <w:r w:rsidRPr="009778ED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Корнелла</w:t>
            </w:r>
            <w:proofErr w:type="spellEnd"/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(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Cornell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scale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for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depression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in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 xml:space="preserve"> </w:t>
            </w:r>
            <w:r w:rsidRPr="009778ED">
              <w:rPr>
                <w:rFonts w:eastAsia="Lucida Sans Unicode"/>
                <w:kern w:val="1"/>
                <w:shd w:val="clear" w:color="auto" w:fill="FFFFFF"/>
                <w:lang w:val="en-GB" w:eastAsia="hi-IN" w:bidi="hi-IN"/>
              </w:rPr>
              <w:t>dementia</w:t>
            </w:r>
            <w:r w:rsidRPr="00385808"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)</w:t>
            </w:r>
            <w:r>
              <w:rPr>
                <w:rFonts w:eastAsia="Lucida Sans Unicode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7E1546" w:rsidRPr="00EB61BC" w:rsidTr="00631BF2">
        <w:tc>
          <w:tcPr>
            <w:tcW w:w="540" w:type="dxa"/>
          </w:tcPr>
          <w:p w:rsidR="007E1546" w:rsidRPr="008369C7" w:rsidRDefault="00CC46E8" w:rsidP="003333D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</w:t>
            </w:r>
          </w:p>
        </w:tc>
        <w:tc>
          <w:tcPr>
            <w:tcW w:w="9252" w:type="dxa"/>
          </w:tcPr>
          <w:p w:rsidR="007E1546" w:rsidRDefault="007E1546" w:rsidP="00631BF2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bCs/>
              </w:rPr>
              <w:t xml:space="preserve">Психометрическая </w:t>
            </w:r>
            <w:r w:rsidRPr="00E46ADC">
              <w:rPr>
                <w:bCs/>
              </w:rPr>
              <w:t>оценку личности и степени её адаптации.</w:t>
            </w:r>
          </w:p>
        </w:tc>
      </w:tr>
    </w:tbl>
    <w:p w:rsidR="00C03980" w:rsidRPr="00EB61BC" w:rsidRDefault="00C03980" w:rsidP="00A67D0D">
      <w:pPr>
        <w:tabs>
          <w:tab w:val="right" w:leader="underscore" w:pos="9639"/>
        </w:tabs>
        <w:ind w:firstLine="709"/>
        <w:jc w:val="both"/>
        <w:rPr>
          <w:bCs/>
          <w:color w:val="FF0000"/>
        </w:rPr>
      </w:pPr>
    </w:p>
    <w:sectPr w:rsidR="00C03980" w:rsidRPr="00EB61BC" w:rsidSect="00266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7319B"/>
    <w:multiLevelType w:val="hybridMultilevel"/>
    <w:tmpl w:val="EAD235A0"/>
    <w:lvl w:ilvl="0" w:tplc="20D4C30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87B0E"/>
    <w:multiLevelType w:val="hybridMultilevel"/>
    <w:tmpl w:val="22F805CC"/>
    <w:lvl w:ilvl="0" w:tplc="6B60AA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54362"/>
    <w:multiLevelType w:val="hybridMultilevel"/>
    <w:tmpl w:val="6908CCD4"/>
    <w:lvl w:ilvl="0" w:tplc="B15493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67DA95F6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35650F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635"/>
    <w:rsid w:val="000006FD"/>
    <w:rsid w:val="0003251C"/>
    <w:rsid w:val="00056365"/>
    <w:rsid w:val="00071635"/>
    <w:rsid w:val="000726BD"/>
    <w:rsid w:val="000919E9"/>
    <w:rsid w:val="000A6EC5"/>
    <w:rsid w:val="000E0CFB"/>
    <w:rsid w:val="001239CE"/>
    <w:rsid w:val="001D0F1F"/>
    <w:rsid w:val="002223AE"/>
    <w:rsid w:val="00233E34"/>
    <w:rsid w:val="002665C1"/>
    <w:rsid w:val="003164DD"/>
    <w:rsid w:val="00342AE7"/>
    <w:rsid w:val="00345FD7"/>
    <w:rsid w:val="003F550D"/>
    <w:rsid w:val="00437872"/>
    <w:rsid w:val="00504B15"/>
    <w:rsid w:val="00543246"/>
    <w:rsid w:val="00554557"/>
    <w:rsid w:val="005C44A7"/>
    <w:rsid w:val="005C59D4"/>
    <w:rsid w:val="00631BF2"/>
    <w:rsid w:val="00655707"/>
    <w:rsid w:val="00686EC9"/>
    <w:rsid w:val="007227B8"/>
    <w:rsid w:val="007B6DE4"/>
    <w:rsid w:val="007C60A9"/>
    <w:rsid w:val="007E1546"/>
    <w:rsid w:val="007E6CA4"/>
    <w:rsid w:val="008369C7"/>
    <w:rsid w:val="008879FE"/>
    <w:rsid w:val="0090124C"/>
    <w:rsid w:val="00911C3C"/>
    <w:rsid w:val="009267E4"/>
    <w:rsid w:val="0094004F"/>
    <w:rsid w:val="009758CB"/>
    <w:rsid w:val="009C0266"/>
    <w:rsid w:val="009E2CE4"/>
    <w:rsid w:val="009F15BC"/>
    <w:rsid w:val="00A247DC"/>
    <w:rsid w:val="00A317DA"/>
    <w:rsid w:val="00A35564"/>
    <w:rsid w:val="00A67D0D"/>
    <w:rsid w:val="00AC0A8B"/>
    <w:rsid w:val="00AD7673"/>
    <w:rsid w:val="00AF051B"/>
    <w:rsid w:val="00B00F4C"/>
    <w:rsid w:val="00B40E33"/>
    <w:rsid w:val="00B51420"/>
    <w:rsid w:val="00B52A78"/>
    <w:rsid w:val="00BD5097"/>
    <w:rsid w:val="00C03980"/>
    <w:rsid w:val="00C37A1F"/>
    <w:rsid w:val="00C642EA"/>
    <w:rsid w:val="00CC46E8"/>
    <w:rsid w:val="00D35A35"/>
    <w:rsid w:val="00D370CC"/>
    <w:rsid w:val="00D819CE"/>
    <w:rsid w:val="00E119A5"/>
    <w:rsid w:val="00E34245"/>
    <w:rsid w:val="00E47A12"/>
    <w:rsid w:val="00E8424F"/>
    <w:rsid w:val="00EB61BC"/>
    <w:rsid w:val="00EF37C6"/>
    <w:rsid w:val="00FB0633"/>
    <w:rsid w:val="00FE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727F0-11F9-4703-B7E2-87B3AD85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1635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semiHidden/>
    <w:rsid w:val="00071635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07163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071635"/>
    <w:pPr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0"/>
    <w:link w:val="a6"/>
    <w:rsid w:val="00071635"/>
    <w:rPr>
      <w:rFonts w:ascii="Times New Roman" w:eastAsia="Calibri" w:hAnsi="Times New Roman" w:cs="Times New Roman"/>
      <w:b/>
      <w:sz w:val="28"/>
      <w:szCs w:val="24"/>
      <w:lang w:eastAsia="ru-RU"/>
    </w:rPr>
  </w:style>
  <w:style w:type="paragraph" w:styleId="2">
    <w:name w:val="Body Text Indent 2"/>
    <w:basedOn w:val="a"/>
    <w:link w:val="20"/>
    <w:rsid w:val="00071635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071635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1">
    <w:name w:val="Без интервала1"/>
    <w:rsid w:val="000716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pisok">
    <w:name w:val="Spisok"/>
    <w:basedOn w:val="a"/>
    <w:rsid w:val="00071635"/>
    <w:pPr>
      <w:overflowPunct w:val="0"/>
      <w:autoSpaceDE w:val="0"/>
      <w:autoSpaceDN w:val="0"/>
      <w:adjustRightInd w:val="0"/>
      <w:spacing w:before="40"/>
      <w:ind w:left="567" w:hanging="567"/>
      <w:jc w:val="both"/>
      <w:textAlignment w:val="baseline"/>
    </w:pPr>
    <w:rPr>
      <w:sz w:val="28"/>
      <w:szCs w:val="20"/>
    </w:rPr>
  </w:style>
  <w:style w:type="character" w:customStyle="1" w:styleId="apple-converted-space">
    <w:name w:val="apple-converted-space"/>
    <w:basedOn w:val="a0"/>
    <w:rsid w:val="00071635"/>
    <w:rPr>
      <w:rFonts w:cs="Times New Roman"/>
    </w:rPr>
  </w:style>
  <w:style w:type="paragraph" w:styleId="a8">
    <w:name w:val="Normal (Web)"/>
    <w:basedOn w:val="a"/>
    <w:uiPriority w:val="99"/>
    <w:unhideWhenUsed/>
    <w:rsid w:val="00911C3C"/>
    <w:pPr>
      <w:spacing w:before="100" w:beforeAutospacing="1" w:after="119"/>
    </w:pPr>
    <w:rPr>
      <w:rFonts w:eastAsia="Times New Roman"/>
    </w:rPr>
  </w:style>
  <w:style w:type="table" w:styleId="a9">
    <w:name w:val="Table Grid"/>
    <w:basedOn w:val="a1"/>
    <w:uiPriority w:val="59"/>
    <w:rsid w:val="00BD5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link w:val="ab"/>
    <w:qFormat/>
    <w:rsid w:val="003164DD"/>
    <w:pPr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3164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33E34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05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sergunya2</dc:creator>
  <cp:lastModifiedBy>Березанцев Андрей Юрьевич</cp:lastModifiedBy>
  <cp:revision>20</cp:revision>
  <cp:lastPrinted>2018-05-06T15:42:00Z</cp:lastPrinted>
  <dcterms:created xsi:type="dcterms:W3CDTF">2018-05-05T16:16:00Z</dcterms:created>
  <dcterms:modified xsi:type="dcterms:W3CDTF">2018-12-14T11:19:00Z</dcterms:modified>
</cp:coreProperties>
</file>